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约惠丽江  丽江大理香格里拉双飞六日五晚行程单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YN1753335254Uv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景华美景：玉龙雪山++蓝月谷+印象丽江+束河古镇+大理古城
                <w:br/>
                酒店：携程3钻酒店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济南飞丽江
                <w:br/>
              </w:t>
            </w:r>
          </w:p>
          <w:p>
            <w:pPr>
              <w:pStyle w:val="indent"/>
            </w:pPr>
            <w:r>
              <w:rPr>
                <w:rFonts w:ascii="微软雅黑" w:hAnsi="微软雅黑" w:eastAsia="微软雅黑" w:cs="微软雅黑"/>
                <w:color w:val="000000"/>
                <w:sz w:val="20"/>
                <w:szCs w:val="20"/>
              </w:rPr>
              <w:t xml:space="preserve">
                各位尊贵的旅游达人乘坐飞机抵达丽江三义国际机场，我社24小时有接机专员准时接机，安排酒店入住，随后自由活动。放下行李换上轻装，您可以自己出去逛逛“高原姑苏”世界文化遗产——【丽江古城】感受高原上的“杨柳依依，小桥流水人家”别样的“姑苏小城”。
                <w:br/>
                您可以放心的自行安排时间，服务导游会在晚上21:00以前跟您联系，告知您第二天的行程安排和出发时间！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滇程、铂悦、文汇、凯斯、天瑞花园、古日新、鸿一笔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玉龙雪山→云杉坪索道→蓝月谷→入住大理温泉酒店
                <w:br/>
              </w:t>
            </w:r>
          </w:p>
          <w:p>
            <w:pPr>
              <w:pStyle w:val="indent"/>
            </w:pPr>
            <w:r>
              <w:rPr>
                <w:rFonts w:ascii="微软雅黑" w:hAnsi="微软雅黑" w:eastAsia="微软雅黑" w:cs="微软雅黑"/>
                <w:color w:val="000000"/>
                <w:sz w:val="20"/>
                <w:szCs w:val="20"/>
              </w:rPr>
              <w:t xml:space="preserve">
                早餐后乘车前往【玉龙雪山】（防寒服和氧气自理），之后乘坐【云杉坪索道】】登上玉龙雪山。玉龙雪山是国家5A级景区，是中国最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
                <w:br/>
                之后前往【蓝月谷】（电瓶车，40元/人自理 ）蓝月谷，也叫“白水河”。在晴天时，水的颜色是蓝色的，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
                <w:br/>
                之后乘车前往大理，入住大理温泉酒店，您可以自由活动，也可以去泡温泉，温泉水是可以直接饮用的弱碱性碳酸泉。水中富含有益人体健康的矿物质微量元素48种，具有较高的医疗保健价值，同时具有皮肤滋润及美白功效；丰富的矿物质含量，温和的水质和充沛的储量，实属国内罕见的保健温泉水。（PS:含室外温泉泡汤，请自备泳衣等泡汤装备，此项目为赠送项目，不参加不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漫云、漫呈、华驿、顺兴、季朵、东庭、品栖或同级酒店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大理古城→vip私人游船→网红s湾骑行旅拍→入住丽江
                <w:br/>
              </w:t>
            </w:r>
          </w:p>
          <w:p>
            <w:pPr>
              <w:pStyle w:val="indent"/>
            </w:pPr>
            <w:r>
              <w:rPr>
                <w:rFonts w:ascii="微软雅黑" w:hAnsi="微软雅黑" w:eastAsia="微软雅黑" w:cs="微软雅黑"/>
                <w:color w:val="000000"/>
                <w:sz w:val="20"/>
                <w:szCs w:val="20"/>
              </w:rPr>
              <w:t xml:space="preserve">
                早餐后，乘车前往【大理古城】，大理古城位于风光秀丽的苍山脚下,是古代南诏国和大理国的都城。 又名叶榆城、紫禁城、中和镇，城内街道呈典型的棋盘式布局，是大理的旅游核心区。 农历三四月的大理天气晴好,民族节日也很集中,最有名的当属“三月街”。此时来大理欣赏风光、感受民俗最为合适。 街巷间“三家一眼井,一户几盆花”。   
                <w:br/>
                午餐后乘车乘坐【vip洱海特色私人游船】 洱海风光尽收眼底 ，品味别样苍洱风情，感受慢慢的大理时光，天空与海洋两者间一个个梦境，从这里开始 ，蓝色浪漫，白色纯净，温柔与风和白云一样恍惚，色彩柔软，伴随着蓝色调，深入内心静谧处，看久了似乎陷进画的浪漫世界，安静的声音，忘记一切。
                <w:br/>
                之到达【网红S湾】（赠送骑行+旅拍），网红S湾是为保护大理母亲湖洱海而专门建设的，每一段廊道都因为打卡人数众多，在抖音、小红书等平台大受欢迎，小伙伴们来到这里可以自由拍照打卡，寻找最美角度，拍摄大片刷爆你的朋友圈，也可以静静在这里漫步、骑行，吹吹洱海风，感受宁静美好。
                <w:br/>
                行程结束后送回酒店休息。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滇程、铂悦、文汇、凯斯、天瑞花园、古日新、鸿一笔或同级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丽江长江第一湾观景台→虎跳峡→普达措→藏家土司盛宴→入住酒店
                <w:br/>
              </w:t>
            </w:r>
          </w:p>
          <w:p>
            <w:pPr>
              <w:pStyle w:val="indent"/>
            </w:pPr>
            <w:r>
              <w:rPr>
                <w:rFonts w:ascii="微软雅黑" w:hAnsi="微软雅黑" w:eastAsia="微软雅黑" w:cs="微软雅黑"/>
                <w:color w:val="000000"/>
                <w:sz w:val="20"/>
                <w:szCs w:val="20"/>
              </w:rPr>
              <w:t xml:space="preserve">
                	酒店接团，乘车前往消失的地平线香格里拉（香格里拉表达的意思是接近天堂的地方）圣地，途经【长江第一湾】停车拍照约15分钟，之后沿着滇藏路继续前行，海拔不同升高，前往有世界峡谷之最之称-【虎跳峡】（温馨提示：游览时间90分钟，虎跳峡是世界上著名的大峡谷, 也是中国最深的峡谷之一，以“险”而闻名天下），游览结束乘车前往餐厅用餐，用餐之后继续前行途经【彝族村寨】停车拍照约15分钟。
                <w:br/>
                	乘车前往【普达措国家森林公园】（温馨提示：游览时间约180分钟，）普达措国家公园是一个无任何污染的童话世界，湖清清，天湛蓝，林涛载水声，鸟语伴花香，一年四季景色各不相同。游览碧塔海，漫游花海草甸，走进森林成毡的净土，赏雪域高原上的美丽湖泊；观赏茂密原始森林、高原湖泊属都湖。
                <w:br/>
                	晚上赠送观看藏族最有特色的歌舞表演-【藏家土司宴】体验藏族饮食文化，欣赏原生态歌舞，让您尽旅程欢乐，（温馨提示：游览时间约90分钟，、青稞酒、酥油茶、青棵、糌粑、奶酪、歌舞表演)，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香格里拉洲际、康珠、萨龙、格林东方、锦江都城或同级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藏文化博物馆→独克宗古城→纳帕海→返回丽江→入住酒店
                <w:br/>
              </w:t>
            </w:r>
          </w:p>
          <w:p>
            <w:pPr>
              <w:pStyle w:val="indent"/>
            </w:pPr>
            <w:r>
              <w:rPr>
                <w:rFonts w:ascii="微软雅黑" w:hAnsi="微软雅黑" w:eastAsia="微软雅黑" w:cs="微软雅黑"/>
                <w:color w:val="000000"/>
                <w:sz w:val="20"/>
                <w:szCs w:val="20"/>
              </w:rPr>
              <w:t xml:space="preserve">
                	早餐后，参观香巴拉【藏文化博物馆】，藏文化博物馆注重深度挖掘和展示藏文化中的“香巴拉”文化内涵。具有文物研究保护、陈列展览、宣传教育等主功能，是弘扬和宣传藏文化的重要平台，也是帮助世人了解藏区，认识藏区，进而热爱藏区的重要窗口。之后乘车前往【独克宗古城】参观龟山公园，合力转动世界最大转经筒，为家人祈福；后安排中餐，
                <w:br/>
                	午餐后前往【纳帕海】，纳帕海自然保护区是国家一级保护动物珍稀飞禽黑颈鹤的理想栖息地。每年9月至次年3月，黑颈鹤在此栖半年左右。依拉草原是云南高原最大的草原，这里纯朴藏区牧民骑着马儿赶着成群的牛羊，过着神仙般的日子。
                <w:br/>
                	●游玩结束后乘车返回丽江，入住酒店休息。【今晚不含晚餐，敬请自理】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滇程、铂悦、文汇、凯斯、天瑞花园、古日新、鸿一笔或同级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早餐后--约定时间送机--丽江飞济南
                <w:br/>
              </w:t>
            </w:r>
          </w:p>
          <w:p>
            <w:pPr>
              <w:pStyle w:val="indent"/>
            </w:pPr>
            <w:r>
              <w:rPr>
                <w:rFonts w:ascii="微软雅黑" w:hAnsi="微软雅黑" w:eastAsia="微软雅黑" w:cs="微软雅黑"/>
                <w:color w:val="000000"/>
                <w:sz w:val="20"/>
                <w:szCs w:val="20"/>
              </w:rPr>
              <w:t xml:space="preserve">
                早餐后，自由活动，约定时间送机，返回济南。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1.交通：济南丽江往返经济舱机票含基建燃油税，全程合法旅游运营资质空调旅游车，保证每人一正坐；
                <w:br/>
                2.住宿：全程指定携程3钻酒店；
                <w:br/>
                3.餐饮：全程共 5早6正，早餐酒店含早、正餐餐标40，（早餐和正餐不吃不退，不另外安排）；
                <w:br/>
                4.门票：已含行程中景点首道大门票及赠送项目，不包含景区内小交通费用（已含丽江古城维护费）
                <w:br/>
                5.导游：中文导游服务
                <w:br/>
                参考酒店：丽江精品酒店：滇程、铂悦、文汇、凯斯、天瑞花园、古日新、鸿一笔或同级
                <w:br/>
                大理酒店：漫云、漫呈、华驿、顺兴、季朵、东庭、品栖或同级酒店
                <w:br/>
                香格里拉精品酒店：香格里拉洲际、康珠、萨龙、格林东方、锦江都城或同级
                <w:br/>
                备注：如遇特殊原因（房源紧张、酒店装修、政府征用等），不能安排指定酒店或参考备选酒店时，我社有权安排同级别、同标准的其他酒店。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•部分景区内电瓶摆渡车：蓝月谷电瓶车；
                <w:br/>
                •酒店单房差，酒店内洗衣、理发、电话、传真、收费电视、饮品、烟酒等个人消费。
                <w:br/>
                自费项目：《丽江千古情》表演：300元/人、拉市海骑马260元/人
                <w:br/>
                所有自费项目客人自愿消费，无强制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拉市海</w:t>
            </w:r>
          </w:p>
        </w:tc>
        <w:tc>
          <w:tcPr/>
          <w:p>
            <w:pPr>
              <w:pStyle w:val="indent"/>
            </w:pPr>
            <w:r>
              <w:rPr>
                <w:rFonts w:ascii="微软雅黑" w:hAnsi="微软雅黑" w:eastAsia="微软雅黑" w:cs="微软雅黑"/>
                <w:color w:val="000000"/>
                <w:sz w:val="20"/>
                <w:szCs w:val="20"/>
              </w:rPr>
              <w:t xml:space="preserve">拉市海骑马</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景区内观看千古情表演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20岁以下未成年人，65岁以上老人出于安全考虑需有成年人陪同。为安全着想单人不拼房需提前补收房差才可接待。超65岁的需要有正常年龄带着走行程并签好免责协议和提供健康证明。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 注：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
                <w:br/>
                特别说明：本产品为优惠打包价，各段资源已提前把控，因客人自身原因无法参与或游览相关安排或中途离团，故房餐车不退任何费用，并签好离团证明后续不再负责和安排。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机票安航空政策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2025-07-27T09:45:21+08:00</dcterms:created>
  <dcterms:modified xsi:type="dcterms:W3CDTF">2025-07-27T09:45:21+08:00</dcterms:modified>
</cp:coreProperties>
</file>

<file path=docProps/custom.xml><?xml version="1.0" encoding="utf-8"?>
<Properties xmlns="http://schemas.openxmlformats.org/officeDocument/2006/custom-properties" xmlns:vt="http://schemas.openxmlformats.org/officeDocument/2006/docPropsVTypes"/>
</file>